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F752C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872B68" w:rsidRPr="00872B68">
        <w:rPr>
          <w:rFonts w:eastAsia="Calibri"/>
          <w:b/>
          <w:sz w:val="22"/>
          <w:szCs w:val="22"/>
        </w:rPr>
        <w:t>Zajęcia z psychologiem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165965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884426">
              <w:rPr>
                <w:b/>
                <w:sz w:val="22"/>
                <w:szCs w:val="22"/>
              </w:rPr>
              <w:t>1</w:t>
            </w:r>
            <w:r w:rsidR="00165965">
              <w:rPr>
                <w:b/>
                <w:sz w:val="22"/>
                <w:szCs w:val="22"/>
              </w:rPr>
              <w:t>4</w:t>
            </w:r>
            <w:r w:rsidR="00884426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psychologiem </w:t>
      </w:r>
    </w:p>
    <w:p w:rsidR="00884426" w:rsidRPr="00884426" w:rsidRDefault="00884426" w:rsidP="00884426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>Celem zajęć jest wspomaganie rozwoju samokontroli poprzez naukę umiejętności radzenia sobie z trudnymi uczuciami (złością, stresem), wspomaganie rozwoju społecznego poprzez poznawanie i ćwiczenie skutecznych metod porozumiewania się, wspomaganie rozwoju emocjonalnego poprzez rozwijanie pozytywnej samooceny, wzmacnianie poczucia własnej wartości. Realizacja zadania ma służyć wsparciu szerokiej grupie uczniów wykazujących różnego rodzaju trudności w uczeniu się, problemy osobowościowe, problemy w relacjach społecznych i uczniom niepełnosprawnym. W ramach zadania należy sporządzić autorski program terapii oraz zajęć.</w:t>
      </w:r>
    </w:p>
    <w:p w:rsidR="00884426" w:rsidRPr="00884426" w:rsidRDefault="00884426" w:rsidP="00884426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>W zależności od potrzeb danej jednostki zajęcia prowadzone będą w formie indywidulanej i grupowej w wymiarze 840 godzin w roku 2017 i 1560 godzin w miesiącu przez 10 miesięcy w roku 2018 (z przerwą wakacyjną w lipcu i sierpniu) w okresie od dnia podpisania</w:t>
      </w:r>
      <w:r>
        <w:rPr>
          <w:rFonts w:ascii="Times New Roman" w:hAnsi="Times New Roman" w:cs="Times New Roman"/>
        </w:rPr>
        <w:t xml:space="preserve"> umowy do 31 grudnia 2018 roku.</w:t>
      </w:r>
      <w:r w:rsidRPr="00884426">
        <w:rPr>
          <w:rFonts w:ascii="Times New Roman" w:hAnsi="Times New Roman" w:cs="Times New Roman"/>
        </w:rPr>
        <w:t xml:space="preserve"> </w:t>
      </w:r>
      <w:r w:rsidRPr="00EA3081">
        <w:rPr>
          <w:rFonts w:ascii="Times New Roman" w:hAnsi="Times New Roman" w:cs="Times New Roman"/>
          <w:u w:val="single"/>
        </w:rPr>
        <w:t>Planowana ilość godzin na jedną osobę prowadzącą – 1</w:t>
      </w:r>
      <w:r w:rsidR="00165965">
        <w:rPr>
          <w:rFonts w:ascii="Times New Roman" w:hAnsi="Times New Roman" w:cs="Times New Roman"/>
          <w:u w:val="single"/>
        </w:rPr>
        <w:t>4</w:t>
      </w:r>
      <w:r w:rsidRPr="00EA3081"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/>
        </w:rPr>
        <w:t>. Dopuszcza się zwiększenie ilości godzin, po ustaleniu harmonogramu pracy dla dwóch osób prowadzących</w:t>
      </w:r>
      <w:r w:rsidR="00EA3081">
        <w:rPr>
          <w:rFonts w:ascii="Times New Roman" w:hAnsi="Times New Roman" w:cs="Times New Roman"/>
        </w:rPr>
        <w:t>.</w:t>
      </w:r>
      <w:r w:rsidR="00EA3081" w:rsidRPr="00EA3081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dla dwóch osób prowadzących zajęcia</w:t>
      </w:r>
      <w:r w:rsidR="00EA3081" w:rsidRPr="00884426">
        <w:rPr>
          <w:rFonts w:ascii="Times New Roman" w:hAnsi="Times New Roman" w:cs="Times New Roman"/>
        </w:rPr>
        <w:t>: 2400.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rozumieć godzinę zegarową (60 minut)</w:t>
      </w:r>
      <w:r w:rsidR="006D5EE8">
        <w:rPr>
          <w:sz w:val="22"/>
          <w:szCs w:val="22"/>
        </w:rPr>
        <w:t>.</w:t>
      </w:r>
      <w:r w:rsidRPr="00CD7294">
        <w:rPr>
          <w:sz w:val="22"/>
          <w:szCs w:val="22"/>
        </w:rPr>
        <w:t xml:space="preserve"> Ostateczne terminy i godziny realizacji zajęć Zamawiający przedstawi </w:t>
      </w:r>
      <w:r w:rsidRPr="00CD7294">
        <w:rPr>
          <w:sz w:val="22"/>
          <w:szCs w:val="22"/>
        </w:rPr>
        <w:lastRenderedPageBreak/>
        <w:t>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0B3684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0B3684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561497" w:rsidRPr="00CD7294" w:rsidRDefault="00561497" w:rsidP="00561497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lastRenderedPageBreak/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CB" w:rsidRDefault="008447CB">
      <w:r>
        <w:separator/>
      </w:r>
    </w:p>
  </w:endnote>
  <w:endnote w:type="continuationSeparator" w:id="0">
    <w:p w:rsidR="008447CB" w:rsidRDefault="0084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8447CB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CB" w:rsidRDefault="008447CB">
      <w:r>
        <w:separator/>
      </w:r>
    </w:p>
  </w:footnote>
  <w:footnote w:type="continuationSeparator" w:id="0">
    <w:p w:rsidR="008447CB" w:rsidRDefault="00844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3684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5965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11CE7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2656D"/>
    <w:rsid w:val="00533BE3"/>
    <w:rsid w:val="00537DA8"/>
    <w:rsid w:val="00551CD5"/>
    <w:rsid w:val="00555FF0"/>
    <w:rsid w:val="00557645"/>
    <w:rsid w:val="00561497"/>
    <w:rsid w:val="00564427"/>
    <w:rsid w:val="00594E37"/>
    <w:rsid w:val="005B258B"/>
    <w:rsid w:val="005F0356"/>
    <w:rsid w:val="00602C7A"/>
    <w:rsid w:val="00623E4C"/>
    <w:rsid w:val="0063032A"/>
    <w:rsid w:val="00640BFC"/>
    <w:rsid w:val="00653F04"/>
    <w:rsid w:val="00656F6A"/>
    <w:rsid w:val="00677739"/>
    <w:rsid w:val="006831FE"/>
    <w:rsid w:val="00697956"/>
    <w:rsid w:val="006B6927"/>
    <w:rsid w:val="006D5EE8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7F752C"/>
    <w:rsid w:val="00835CCE"/>
    <w:rsid w:val="00843B1B"/>
    <w:rsid w:val="008447A0"/>
    <w:rsid w:val="008447CB"/>
    <w:rsid w:val="00846446"/>
    <w:rsid w:val="00854846"/>
    <w:rsid w:val="008652C0"/>
    <w:rsid w:val="00872B68"/>
    <w:rsid w:val="00876393"/>
    <w:rsid w:val="00876507"/>
    <w:rsid w:val="00884426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D43CF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73577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40054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1852"/>
    <w:rsid w:val="00E27850"/>
    <w:rsid w:val="00E426BD"/>
    <w:rsid w:val="00E5155C"/>
    <w:rsid w:val="00E54540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1DF2-DD2F-4E45-B641-08381827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11089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2017-07-05T12:02:00Z</dcterms:created>
  <dcterms:modified xsi:type="dcterms:W3CDTF">2017-07-17T07:34:00Z</dcterms:modified>
</cp:coreProperties>
</file>